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C6A" w:rsidRDefault="00CC0C6A" w:rsidP="00CC0C6A">
      <w:pPr>
        <w:pStyle w:val="NormalnyWeb"/>
        <w:jc w:val="center"/>
        <w:rPr>
          <w:rStyle w:val="Pogrubienie"/>
        </w:rPr>
      </w:pPr>
      <w:r>
        <w:rPr>
          <w:rStyle w:val="Pogrubienie"/>
        </w:rPr>
        <w:t>Dopisanie do spisu wyborców</w:t>
      </w:r>
    </w:p>
    <w:p w:rsidR="00CC0C6A" w:rsidRDefault="00CC0C6A" w:rsidP="00CC0C6A">
      <w:pPr>
        <w:pStyle w:val="NormalnyWeb"/>
        <w:jc w:val="both"/>
      </w:pPr>
      <w:r>
        <w:rPr>
          <w:rStyle w:val="Pogrubienie"/>
        </w:rPr>
        <w:t>Głosowanie w wybranym przez siebie lokalu obwodowej komisji wyborczej</w:t>
      </w:r>
    </w:p>
    <w:p w:rsidR="00CC0C6A" w:rsidRDefault="00CC0C6A" w:rsidP="00CC0C6A">
      <w:pPr>
        <w:pStyle w:val="NormalnyWeb"/>
        <w:jc w:val="both"/>
      </w:pPr>
      <w:r>
        <w:t>Każdy wyborca, w tym wyborca niepełnosprawny, może głosować osobiście w lokalu wyborczym w obwodzie głosowania właściwym dla jego miejsca zamieszkania. Może także głosować w wybranym przez siebie lokalu wyborczym, w tym także w lokalu dostosowanym do potrzeb osób niepełnosprawnych. W tym celu powinien on złożyć wniosek o dopisanie do spisu wyborców w wybranym przez siebie obwodzie głosowania.</w:t>
      </w:r>
    </w:p>
    <w:p w:rsidR="00CC0C6A" w:rsidRDefault="00CC0C6A" w:rsidP="00CC0C6A">
      <w:pPr>
        <w:pStyle w:val="NormalnyWeb"/>
        <w:jc w:val="both"/>
      </w:pPr>
      <w:r>
        <w:t xml:space="preserve">Wniosek składa się w Urzędzie </w:t>
      </w:r>
      <w:r>
        <w:t>Gminy Kowala.</w:t>
      </w:r>
      <w:r>
        <w:t xml:space="preserve"> Termin złożenia wniosku o dopisanie do spisu wyborców w ponownym głosowaniu (tzw. II tura), w przypadku niezłożenia wniosku przed pierwszym głosowaniem, upływa w dniu</w:t>
      </w:r>
      <w:r>
        <w:rPr>
          <w:rStyle w:val="Pogrubienie"/>
        </w:rPr>
        <w:t xml:space="preserve"> 7 lipca 2020 r.</w:t>
      </w:r>
    </w:p>
    <w:p w:rsidR="00CC0C6A" w:rsidRPr="00CC0C6A" w:rsidRDefault="00CC0C6A" w:rsidP="00CC0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Głosowanie poza miejscem stałego zamieszkania</w:t>
      </w:r>
    </w:p>
    <w:p w:rsidR="00CC0C6A" w:rsidRPr="00CC0C6A" w:rsidRDefault="00CC0C6A" w:rsidP="00CC0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C6A">
        <w:rPr>
          <w:rFonts w:ascii="Times New Roman" w:eastAsia="Times New Roman" w:hAnsi="Times New Roman" w:cs="Times New Roman"/>
          <w:sz w:val="24"/>
          <w:szCs w:val="24"/>
          <w:lang w:eastAsia="pl-PL"/>
        </w:rPr>
        <w:t>Głosowanie w miejscu pobytu czasowego, po dopisaniu do spisu wyborców na wniosek wyborcy.</w:t>
      </w:r>
    </w:p>
    <w:p w:rsidR="00CC0C6A" w:rsidRPr="00CC0C6A" w:rsidRDefault="00CC0C6A" w:rsidP="00CC0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Wyborca czasowo przebywający poza miejscem zameldowania na pobyt stały (w tym wyborca zameldowany na pobyt czasowy), a w przypadku wyborcy wpisanego do rejestru wyborców na własny wniosek — przebywający czasowo poza miejscem wpisania do rejestru oraz wyborca nigdzie niezamieszkały, może wziąć udział w głosowaniu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Gminie Kowala </w:t>
      </w:r>
      <w:r w:rsidRPr="00CC0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w dniu wyborów będzie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tu </w:t>
      </w:r>
      <w:r w:rsidRPr="00CC0C6A">
        <w:rPr>
          <w:rFonts w:ascii="Times New Roman" w:eastAsia="Times New Roman" w:hAnsi="Times New Roman" w:cs="Times New Roman"/>
          <w:sz w:val="24"/>
          <w:szCs w:val="24"/>
          <w:lang w:eastAsia="pl-PL"/>
        </w:rPr>
        <w:t>czasowo przebywał i złoży pisemny wniosek o dopisanie do spisu wyborców.</w:t>
      </w:r>
    </w:p>
    <w:p w:rsidR="00CC0C6A" w:rsidRDefault="00CC0C6A" w:rsidP="00CC0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składa się w Urzędzie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Gminy Kowala.</w:t>
      </w:r>
    </w:p>
    <w:p w:rsidR="00CC0C6A" w:rsidRPr="00CC0C6A" w:rsidRDefault="00CC0C6A" w:rsidP="00CC0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przeprowadzania ponownego głosowania wyborca, który nie dokonał zgłoszenia do dnia 23 czerwca 2020 r., może po dniu pierwszego głosowania dokonać takiego zgłoszenia, najpóźniej </w:t>
      </w:r>
      <w:r w:rsidRPr="00CC0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dnia 7 lipca 2020 r.</w:t>
      </w:r>
    </w:p>
    <w:p w:rsidR="00CC0C6A" w:rsidRPr="00CC0C6A" w:rsidRDefault="00CC0C6A" w:rsidP="00CC0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UWAGA! </w:t>
      </w:r>
    </w:p>
    <w:p w:rsidR="00CC0C6A" w:rsidRPr="00CC0C6A" w:rsidRDefault="00CC0C6A" w:rsidP="00CC0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C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Osoby wpisane na swój wniosek do spisu wyborców w miejscu pobytu czasowego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br/>
      </w:r>
      <w:r w:rsidRPr="00CC0C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Gminie Kowala</w:t>
      </w:r>
      <w:r w:rsidRPr="00CC0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będą ujęte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tym spisie wyborców również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CC0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przypadku  przeprowadzania ponownego głosowania (tzw. II tury wyborów). Wzięcie udziału w głosowaniu w innym obwodzie, w tym również w miejscu stałego zamieszkania, </w:t>
      </w:r>
      <w:r w:rsidRPr="00CC0C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będzie możliwe wyłącznie po otrzymaniu z Urzędu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Gminy</w:t>
      </w:r>
      <w:r w:rsidRPr="00CC0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który sporządził spis wyborców w miejscu pobytu czasowego, </w:t>
      </w:r>
      <w:r w:rsidRPr="00CC0C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zaświadczenia o prawie do głosowania</w:t>
      </w:r>
      <w:r w:rsidRPr="00CC0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A0637F" w:rsidRDefault="00A0637F"/>
    <w:sectPr w:rsidR="00A06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F7AFC"/>
    <w:multiLevelType w:val="multilevel"/>
    <w:tmpl w:val="D9D0A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C6A"/>
    <w:rsid w:val="00A0637F"/>
    <w:rsid w:val="00CC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AD7B8-E2A2-47DF-A418-8BE39A549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C0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C0C6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C0C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0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ewidencjaludnosci</dc:creator>
  <cp:keywords/>
  <dc:description/>
  <cp:lastModifiedBy>ewidencjaludnosci</cp:lastModifiedBy>
  <cp:revision>1</cp:revision>
  <dcterms:created xsi:type="dcterms:W3CDTF">2020-06-29T11:43:00Z</dcterms:created>
  <dcterms:modified xsi:type="dcterms:W3CDTF">2020-06-29T11:52:00Z</dcterms:modified>
</cp:coreProperties>
</file>